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C5" w:rsidRDefault="005653C5" w:rsidP="005653C5">
      <w:pPr>
        <w:spacing w:line="312" w:lineRule="auto"/>
        <w:jc w:val="both"/>
        <w:rPr>
          <w:b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3065"/>
        <w:gridCol w:w="2712"/>
      </w:tblGrid>
      <w:tr w:rsidR="005653C5" w:rsidRPr="00A23006" w:rsidTr="00377198">
        <w:trPr>
          <w:trHeight w:val="1363"/>
        </w:trPr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3C5" w:rsidRPr="00A23006" w:rsidRDefault="005653C5" w:rsidP="00377198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A23006">
              <w:rPr>
                <w:b/>
                <w:bCs/>
                <w:sz w:val="26"/>
                <w:szCs w:val="26"/>
              </w:rPr>
              <w:t>PHÒNG GDĐT ĐẠI LỘC</w:t>
            </w:r>
          </w:p>
          <w:p w:rsidR="005653C5" w:rsidRPr="00A23006" w:rsidRDefault="005653C5" w:rsidP="00377198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A23006">
              <w:rPr>
                <w:b/>
                <w:bCs/>
                <w:sz w:val="26"/>
                <w:szCs w:val="26"/>
              </w:rPr>
              <w:t>TRƯỜNG  TH&amp;THCS ĐẠI TÂN</w:t>
            </w:r>
          </w:p>
          <w:p w:rsidR="005653C5" w:rsidRPr="00A23006" w:rsidRDefault="005653C5" w:rsidP="00377198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A2300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EC24B" wp14:editId="6AE074E9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49530</wp:posOffset>
                      </wp:positionV>
                      <wp:extent cx="1729105" cy="285750"/>
                      <wp:effectExtent l="12700" t="9525" r="1079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3C5" w:rsidRPr="00E17D15" w:rsidRDefault="005653C5" w:rsidP="005653C5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E17D15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2.35pt;margin-top:3.9pt;width:136.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">
                      <v:textbox>
                        <w:txbxContent>
                          <w:p w:rsidR="005653C5" w:rsidRPr="00E17D15" w:rsidRDefault="005653C5" w:rsidP="005653C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E17D15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3006">
              <w:rPr>
                <w:sz w:val="26"/>
                <w:szCs w:val="26"/>
              </w:rPr>
              <w:tab/>
            </w:r>
          </w:p>
          <w:p w:rsidR="005653C5" w:rsidRPr="00A23006" w:rsidRDefault="005653C5" w:rsidP="00377198">
            <w:pPr>
              <w:rPr>
                <w:i/>
                <w:sz w:val="26"/>
                <w:szCs w:val="26"/>
              </w:rPr>
            </w:pPr>
            <w:r w:rsidRPr="00A23006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F1FB4A" wp14:editId="41422E68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6350</wp:posOffset>
                      </wp:positionV>
                      <wp:extent cx="790575" cy="2952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952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53C5" w:rsidRPr="008D581E" w:rsidRDefault="005653C5" w:rsidP="005653C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D581E">
                                    <w:rPr>
                                      <w:b/>
                                    </w:rPr>
                                    <w:t>ĐỀ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7" style="position:absolute;margin-left:176.5pt;margin-top:.5pt;width:62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" fillcolor="white [3201]" strokecolor="black [3200]" strokeweight=".25pt">
                      <v:textbox>
                        <w:txbxContent>
                          <w:p w:rsidR="005653C5" w:rsidRPr="008D581E" w:rsidRDefault="005653C5" w:rsidP="005653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581E">
                              <w:rPr>
                                <w:b/>
                              </w:rPr>
                              <w:t>ĐỀ 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53C5" w:rsidRPr="00A23006" w:rsidRDefault="005653C5" w:rsidP="00377198">
            <w:pPr>
              <w:ind w:right="420"/>
              <w:jc w:val="center"/>
              <w:rPr>
                <w:b/>
                <w:sz w:val="26"/>
                <w:szCs w:val="26"/>
              </w:rPr>
            </w:pPr>
            <w:r w:rsidRPr="00A23006">
              <w:rPr>
                <w:i/>
                <w:sz w:val="26"/>
                <w:szCs w:val="26"/>
              </w:rPr>
              <w:t>(Đề gồm có ….. trang)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right w:val="nil"/>
            </w:tcBorders>
          </w:tcPr>
          <w:p w:rsidR="005653C5" w:rsidRPr="00A23006" w:rsidRDefault="005653C5" w:rsidP="00377198">
            <w:pPr>
              <w:spacing w:before="60"/>
              <w:ind w:hanging="108"/>
              <w:jc w:val="center"/>
              <w:rPr>
                <w:b/>
                <w:bCs/>
                <w:sz w:val="26"/>
                <w:szCs w:val="26"/>
              </w:rPr>
            </w:pPr>
            <w:r w:rsidRPr="00A23006">
              <w:rPr>
                <w:b/>
                <w:bCs/>
                <w:sz w:val="26"/>
                <w:szCs w:val="26"/>
              </w:rPr>
              <w:t xml:space="preserve">KIỂM TRA CUỐI HỌC KỲ I </w:t>
            </w:r>
          </w:p>
          <w:p w:rsidR="005653C5" w:rsidRPr="00A23006" w:rsidRDefault="005653C5" w:rsidP="00377198">
            <w:pPr>
              <w:spacing w:before="60"/>
              <w:ind w:hanging="108"/>
              <w:jc w:val="center"/>
              <w:rPr>
                <w:b/>
                <w:bCs/>
                <w:sz w:val="26"/>
                <w:szCs w:val="26"/>
              </w:rPr>
            </w:pPr>
            <w:r w:rsidRPr="00A23006">
              <w:rPr>
                <w:b/>
                <w:bCs/>
                <w:sz w:val="26"/>
                <w:szCs w:val="26"/>
              </w:rPr>
              <w:t>NĂM HỌC 2023-2024</w:t>
            </w:r>
          </w:p>
          <w:p w:rsidR="005653C5" w:rsidRPr="00A23006" w:rsidRDefault="005653C5" w:rsidP="00377198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Tin học– Lớp 9</w:t>
            </w:r>
          </w:p>
          <w:p w:rsidR="005653C5" w:rsidRPr="00A23006" w:rsidRDefault="005653C5" w:rsidP="00377198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A23006">
              <w:rPr>
                <w:b/>
                <w:bCs/>
                <w:sz w:val="26"/>
                <w:szCs w:val="26"/>
              </w:rPr>
              <w:t xml:space="preserve">Thời gian: 45 phút (KKTGGĐ)  </w:t>
            </w:r>
          </w:p>
          <w:p w:rsidR="005653C5" w:rsidRPr="00A23006" w:rsidRDefault="005653C5" w:rsidP="00377198">
            <w:pPr>
              <w:ind w:right="420"/>
              <w:jc w:val="both"/>
              <w:rPr>
                <w:b/>
                <w:sz w:val="26"/>
                <w:szCs w:val="26"/>
              </w:rPr>
            </w:pPr>
          </w:p>
        </w:tc>
      </w:tr>
      <w:tr w:rsidR="005653C5" w:rsidRPr="00A23006" w:rsidTr="00377198">
        <w:trPr>
          <w:trHeight w:val="1079"/>
        </w:trPr>
        <w:tc>
          <w:tcPr>
            <w:tcW w:w="5070" w:type="dxa"/>
            <w:tcBorders>
              <w:top w:val="single" w:sz="4" w:space="0" w:color="auto"/>
            </w:tcBorders>
          </w:tcPr>
          <w:p w:rsidR="005653C5" w:rsidRPr="00A23006" w:rsidRDefault="005653C5" w:rsidP="00377198">
            <w:pPr>
              <w:rPr>
                <w:b/>
                <w:sz w:val="26"/>
                <w:szCs w:val="26"/>
              </w:rPr>
            </w:pPr>
          </w:p>
          <w:p w:rsidR="005653C5" w:rsidRPr="00A23006" w:rsidRDefault="005653C5" w:rsidP="00377198">
            <w:pPr>
              <w:rPr>
                <w:b/>
                <w:sz w:val="26"/>
                <w:szCs w:val="26"/>
              </w:rPr>
            </w:pPr>
            <w:r w:rsidRPr="00A23006">
              <w:rPr>
                <w:b/>
                <w:sz w:val="26"/>
                <w:szCs w:val="26"/>
              </w:rPr>
              <w:t>Họ và tên : ………………………………</w:t>
            </w:r>
          </w:p>
          <w:p w:rsidR="005653C5" w:rsidRPr="00A23006" w:rsidRDefault="005653C5" w:rsidP="00377198">
            <w:pPr>
              <w:spacing w:before="60"/>
              <w:rPr>
                <w:b/>
                <w:bCs/>
                <w:sz w:val="26"/>
                <w:szCs w:val="26"/>
              </w:rPr>
            </w:pPr>
            <w:r w:rsidRPr="00A23006">
              <w:rPr>
                <w:b/>
                <w:sz w:val="26"/>
                <w:szCs w:val="26"/>
              </w:rPr>
              <w:t>Lớp: ……</w:t>
            </w:r>
            <w:r w:rsidRPr="00A23006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3065" w:type="dxa"/>
          </w:tcPr>
          <w:p w:rsidR="005653C5" w:rsidRPr="00A23006" w:rsidRDefault="005653C5" w:rsidP="00377198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A23006">
              <w:rPr>
                <w:b/>
                <w:bCs/>
                <w:sz w:val="26"/>
                <w:szCs w:val="26"/>
                <w:u w:val="single"/>
              </w:rPr>
              <w:t>ĐIỂM</w:t>
            </w:r>
            <w:r w:rsidRPr="00A23006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712" w:type="dxa"/>
          </w:tcPr>
          <w:p w:rsidR="005653C5" w:rsidRPr="00A23006" w:rsidRDefault="005653C5" w:rsidP="00377198">
            <w:pPr>
              <w:spacing w:before="6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A23006">
              <w:rPr>
                <w:b/>
                <w:bCs/>
                <w:sz w:val="26"/>
                <w:szCs w:val="26"/>
                <w:u w:val="single"/>
              </w:rPr>
              <w:t>Lời phê:</w:t>
            </w:r>
          </w:p>
        </w:tc>
      </w:tr>
    </w:tbl>
    <w:p w:rsidR="005653C5" w:rsidRPr="000030E6" w:rsidRDefault="005653C5" w:rsidP="005653C5">
      <w:pPr>
        <w:numPr>
          <w:ilvl w:val="0"/>
          <w:numId w:val="5"/>
        </w:numPr>
        <w:spacing w:line="312" w:lineRule="auto"/>
        <w:ind w:left="567" w:hanging="567"/>
        <w:jc w:val="both"/>
        <w:rPr>
          <w:lang w:val="it-IT"/>
        </w:rPr>
      </w:pPr>
      <w:r w:rsidRPr="000030E6">
        <w:rPr>
          <w:b/>
          <w:lang w:val="nb-NO"/>
        </w:rPr>
        <w:t xml:space="preserve">TRẮC NGHIỆM: (5 điểm) </w:t>
      </w:r>
      <w:r w:rsidRPr="000030E6">
        <w:rPr>
          <w:b/>
          <w:i/>
          <w:lang w:val="it-IT"/>
        </w:rPr>
        <w:t>Hãy khoanh tròn vào câu trả lời đúng nhất</w:t>
      </w:r>
      <w:r w:rsidRPr="000030E6">
        <w:rPr>
          <w:lang w:val="it-IT"/>
        </w:rPr>
        <w:t xml:space="preserve">. </w:t>
      </w:r>
    </w:p>
    <w:p w:rsidR="005653C5" w:rsidRPr="0028167F" w:rsidRDefault="005653C5" w:rsidP="005653C5">
      <w:pPr>
        <w:spacing w:line="276" w:lineRule="auto"/>
      </w:pPr>
      <w:r w:rsidRPr="0028167F">
        <w:rPr>
          <w:b/>
          <w:u w:val="single"/>
        </w:rPr>
        <w:t xml:space="preserve">Câu </w:t>
      </w:r>
      <w:r w:rsidR="00245B82">
        <w:rPr>
          <w:b/>
          <w:u w:val="single"/>
        </w:rPr>
        <w:t>1</w:t>
      </w:r>
      <w:r w:rsidRPr="0028167F">
        <w:rPr>
          <w:b/>
          <w:u w:val="single"/>
        </w:rPr>
        <w:t>:</w:t>
      </w:r>
      <w:r w:rsidRPr="0028167F">
        <w:rPr>
          <w:b/>
        </w:rPr>
        <w:t xml:space="preserve"> </w:t>
      </w:r>
      <w:r w:rsidRPr="0028167F">
        <w:t>Trong các thiết bị dưới đây, thiết bị nào không phải là thiết bị mạng?</w:t>
      </w:r>
    </w:p>
    <w:tbl>
      <w:tblPr>
        <w:tblW w:w="10491" w:type="dxa"/>
        <w:tblInd w:w="250" w:type="dxa"/>
        <w:tblLook w:val="04A0" w:firstRow="1" w:lastRow="0" w:firstColumn="1" w:lastColumn="0" w:noHBand="0" w:noVBand="1"/>
      </w:tblPr>
      <w:tblGrid>
        <w:gridCol w:w="2410"/>
        <w:gridCol w:w="3685"/>
        <w:gridCol w:w="2198"/>
        <w:gridCol w:w="2198"/>
      </w:tblGrid>
      <w:tr w:rsidR="005653C5" w:rsidRPr="0028167F" w:rsidTr="00377198">
        <w:tc>
          <w:tcPr>
            <w:tcW w:w="2410" w:type="dxa"/>
            <w:shd w:val="clear" w:color="auto" w:fill="auto"/>
          </w:tcPr>
          <w:p w:rsidR="005653C5" w:rsidRPr="0028167F" w:rsidRDefault="005653C5" w:rsidP="00377198">
            <w:pPr>
              <w:spacing w:line="276" w:lineRule="auto"/>
            </w:pPr>
            <w:r w:rsidRPr="0028167F">
              <w:t xml:space="preserve">A. . Webcam </w:t>
            </w:r>
          </w:p>
        </w:tc>
        <w:tc>
          <w:tcPr>
            <w:tcW w:w="3685" w:type="dxa"/>
            <w:shd w:val="clear" w:color="auto" w:fill="auto"/>
          </w:tcPr>
          <w:p w:rsidR="005653C5" w:rsidRPr="0028167F" w:rsidRDefault="005653C5" w:rsidP="00377198">
            <w:pPr>
              <w:spacing w:line="276" w:lineRule="auto"/>
            </w:pPr>
            <w:r w:rsidRPr="0028167F">
              <w:t xml:space="preserve">B. Vỉ mạng </w:t>
            </w:r>
          </w:p>
        </w:tc>
        <w:tc>
          <w:tcPr>
            <w:tcW w:w="2198" w:type="dxa"/>
            <w:shd w:val="clear" w:color="auto" w:fill="auto"/>
          </w:tcPr>
          <w:p w:rsidR="005653C5" w:rsidRPr="0028167F" w:rsidRDefault="005653C5" w:rsidP="00377198">
            <w:pPr>
              <w:spacing w:line="276" w:lineRule="auto"/>
            </w:pPr>
            <w:r w:rsidRPr="0028167F">
              <w:t xml:space="preserve">C. Modem </w:t>
            </w:r>
          </w:p>
        </w:tc>
        <w:tc>
          <w:tcPr>
            <w:tcW w:w="2198" w:type="dxa"/>
            <w:shd w:val="clear" w:color="auto" w:fill="auto"/>
          </w:tcPr>
          <w:p w:rsidR="005653C5" w:rsidRPr="0028167F" w:rsidRDefault="005653C5" w:rsidP="00377198">
            <w:pPr>
              <w:spacing w:line="276" w:lineRule="auto"/>
              <w:rPr>
                <w:b/>
              </w:rPr>
            </w:pPr>
            <w:r w:rsidRPr="0028167F">
              <w:t xml:space="preserve">D. Hub </w:t>
            </w:r>
          </w:p>
        </w:tc>
      </w:tr>
    </w:tbl>
    <w:p w:rsidR="005653C5" w:rsidRPr="0028167F" w:rsidRDefault="00245B82" w:rsidP="005653C5">
      <w:pPr>
        <w:spacing w:line="276" w:lineRule="auto"/>
        <w:rPr>
          <w:bCs/>
        </w:rPr>
      </w:pPr>
      <w:r>
        <w:rPr>
          <w:b/>
          <w:u w:val="single"/>
        </w:rPr>
        <w:t>Câu 2</w:t>
      </w:r>
      <w:r w:rsidR="005653C5" w:rsidRPr="0028167F">
        <w:rPr>
          <w:bCs/>
          <w:u w:val="single"/>
        </w:rPr>
        <w:t>:</w:t>
      </w:r>
      <w:r w:rsidR="005653C5" w:rsidRPr="0028167F">
        <w:rPr>
          <w:bCs/>
        </w:rPr>
        <w:t xml:space="preserve"> Mạng không dây được kết nối bằng:</w:t>
      </w:r>
    </w:p>
    <w:tbl>
      <w:tblPr>
        <w:tblW w:w="11058" w:type="dxa"/>
        <w:tblInd w:w="250" w:type="dxa"/>
        <w:tblLook w:val="04A0" w:firstRow="1" w:lastRow="0" w:firstColumn="1" w:lastColumn="0" w:noHBand="0" w:noVBand="1"/>
      </w:tblPr>
      <w:tblGrid>
        <w:gridCol w:w="2197"/>
        <w:gridCol w:w="4465"/>
        <w:gridCol w:w="2198"/>
        <w:gridCol w:w="2198"/>
      </w:tblGrid>
      <w:tr w:rsidR="005653C5" w:rsidRPr="0028167F" w:rsidTr="00377198">
        <w:tc>
          <w:tcPr>
            <w:tcW w:w="2197" w:type="dxa"/>
            <w:shd w:val="clear" w:color="auto" w:fill="auto"/>
          </w:tcPr>
          <w:p w:rsidR="005653C5" w:rsidRPr="0028167F" w:rsidRDefault="005653C5" w:rsidP="00377198">
            <w:pPr>
              <w:spacing w:line="276" w:lineRule="auto"/>
            </w:pPr>
            <w:r w:rsidRPr="0028167F">
              <w:t>A. Bluetooth</w:t>
            </w:r>
          </w:p>
        </w:tc>
        <w:tc>
          <w:tcPr>
            <w:tcW w:w="4465" w:type="dxa"/>
            <w:shd w:val="clear" w:color="auto" w:fill="auto"/>
          </w:tcPr>
          <w:p w:rsidR="005653C5" w:rsidRPr="0028167F" w:rsidRDefault="005653C5" w:rsidP="00377198">
            <w:pPr>
              <w:spacing w:line="276" w:lineRule="auto"/>
            </w:pPr>
            <w:r w:rsidRPr="0028167F">
              <w:t>B. Sóng điện từ, bức xạ hồng ngoại…</w:t>
            </w:r>
          </w:p>
        </w:tc>
        <w:tc>
          <w:tcPr>
            <w:tcW w:w="2198" w:type="dxa"/>
            <w:shd w:val="clear" w:color="auto" w:fill="auto"/>
          </w:tcPr>
          <w:p w:rsidR="005653C5" w:rsidRPr="0028167F" w:rsidRDefault="005653C5" w:rsidP="00377198">
            <w:pPr>
              <w:spacing w:line="276" w:lineRule="auto"/>
            </w:pPr>
            <w:r w:rsidRPr="0028167F">
              <w:t>C. Cáp điện</w:t>
            </w:r>
          </w:p>
        </w:tc>
        <w:tc>
          <w:tcPr>
            <w:tcW w:w="2198" w:type="dxa"/>
            <w:shd w:val="clear" w:color="auto" w:fill="auto"/>
          </w:tcPr>
          <w:p w:rsidR="005653C5" w:rsidRPr="0028167F" w:rsidRDefault="005653C5" w:rsidP="00377198">
            <w:pPr>
              <w:spacing w:line="276" w:lineRule="auto"/>
              <w:rPr>
                <w:b/>
              </w:rPr>
            </w:pPr>
            <w:r w:rsidRPr="0028167F">
              <w:t>D.Cáp quang</w:t>
            </w:r>
          </w:p>
        </w:tc>
      </w:tr>
    </w:tbl>
    <w:p w:rsidR="005653C5" w:rsidRPr="0028167F" w:rsidRDefault="00245B82" w:rsidP="005653C5">
      <w:pPr>
        <w:rPr>
          <w:b/>
          <w:bCs/>
          <w:iCs/>
          <w:color w:val="000000"/>
          <w:lang w:val="nl-NL"/>
        </w:rPr>
      </w:pPr>
      <w:r>
        <w:rPr>
          <w:b/>
          <w:u w:val="single"/>
        </w:rPr>
        <w:t>Câu 3</w:t>
      </w:r>
      <w:r w:rsidR="005653C5" w:rsidRPr="0028167F">
        <w:rPr>
          <w:b/>
          <w:u w:val="single"/>
        </w:rPr>
        <w:t xml:space="preserve">: </w:t>
      </w:r>
      <w:hyperlink r:id="rId8" w:tooltip="Tin học và máy tính ngày nay đã thực sự trở thành động lực và lực lượng sản" w:history="1">
        <w:r w:rsidR="005653C5" w:rsidRPr="0028167F">
          <w:rPr>
            <w:iCs/>
            <w:color w:val="000000"/>
            <w:lang w:val="nl-NL"/>
          </w:rPr>
          <w:t>Tin học và máy tính ngày nay đã thực sự trở thành động lực và lực lượng sản xuất, góp phần phát triển?</w:t>
        </w:r>
      </w:hyperlink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39"/>
        <w:gridCol w:w="2323"/>
        <w:gridCol w:w="3171"/>
        <w:gridCol w:w="2748"/>
      </w:tblGrid>
      <w:tr w:rsidR="005653C5" w:rsidRPr="0028167F" w:rsidTr="005653C5">
        <w:tc>
          <w:tcPr>
            <w:tcW w:w="2639" w:type="dxa"/>
            <w:shd w:val="clear" w:color="auto" w:fill="auto"/>
          </w:tcPr>
          <w:p w:rsidR="005653C5" w:rsidRPr="0028167F" w:rsidRDefault="005653C5" w:rsidP="00377198">
            <w:r w:rsidRPr="0028167F">
              <w:t>A. Kinh tế</w:t>
            </w:r>
          </w:p>
        </w:tc>
        <w:tc>
          <w:tcPr>
            <w:tcW w:w="2323" w:type="dxa"/>
            <w:shd w:val="clear" w:color="auto" w:fill="auto"/>
          </w:tcPr>
          <w:p w:rsidR="005653C5" w:rsidRPr="0028167F" w:rsidRDefault="005653C5" w:rsidP="00377198">
            <w:r w:rsidRPr="0028167F">
              <w:t>B. Xã hội</w:t>
            </w:r>
            <w:r>
              <w:t xml:space="preserve">              </w:t>
            </w:r>
          </w:p>
        </w:tc>
        <w:tc>
          <w:tcPr>
            <w:tcW w:w="3171" w:type="dxa"/>
            <w:shd w:val="clear" w:color="auto" w:fill="auto"/>
          </w:tcPr>
          <w:p w:rsidR="005653C5" w:rsidRPr="0028167F" w:rsidRDefault="005653C5" w:rsidP="00377198">
            <w:r>
              <w:t xml:space="preserve">C. </w:t>
            </w:r>
            <w:r w:rsidRPr="0028167F">
              <w:t>Kinh tế xã hội</w:t>
            </w:r>
          </w:p>
        </w:tc>
        <w:tc>
          <w:tcPr>
            <w:tcW w:w="2748" w:type="dxa"/>
            <w:shd w:val="clear" w:color="auto" w:fill="auto"/>
          </w:tcPr>
          <w:p w:rsidR="005653C5" w:rsidRPr="0028167F" w:rsidRDefault="005653C5" w:rsidP="00377198">
            <w:r w:rsidRPr="0028167F">
              <w:t>D. Game online</w:t>
            </w:r>
          </w:p>
        </w:tc>
      </w:tr>
    </w:tbl>
    <w:p w:rsidR="005653C5" w:rsidRPr="0028167F" w:rsidRDefault="00245B82" w:rsidP="005653C5">
      <w:pPr>
        <w:spacing w:line="276" w:lineRule="auto"/>
        <w:rPr>
          <w:iCs/>
          <w:color w:val="000000"/>
          <w:lang w:val="nl-NL"/>
        </w:rPr>
      </w:pPr>
      <w:r>
        <w:rPr>
          <w:b/>
          <w:u w:val="single"/>
        </w:rPr>
        <w:t>Câu 4</w:t>
      </w:r>
      <w:r w:rsidR="005653C5" w:rsidRPr="0028167F">
        <w:rPr>
          <w:b/>
          <w:u w:val="single"/>
        </w:rPr>
        <w:t>:</w:t>
      </w:r>
      <w:r w:rsidR="005653C5" w:rsidRPr="0028167F">
        <w:rPr>
          <w:b/>
        </w:rPr>
        <w:t xml:space="preserve"> </w:t>
      </w:r>
      <w:hyperlink r:id="rId9" w:tooltip="Xem chi tiết câu hỏi" w:history="1">
        <w:r w:rsidR="005653C5" w:rsidRPr="005653C5">
          <w:rPr>
            <w:rStyle w:val="Hyperlink"/>
            <w:iCs/>
            <w:color w:val="000000"/>
            <w:u w:val="none"/>
            <w:lang w:val="nl-NL"/>
          </w:rPr>
          <w:t>Tin</w:t>
        </w:r>
      </w:hyperlink>
      <w:r w:rsidR="005653C5" w:rsidRPr="0028167F">
        <w:rPr>
          <w:iCs/>
          <w:color w:val="000000"/>
          <w:lang w:val="nl-NL"/>
        </w:rPr>
        <w:t xml:space="preserve"> học và máy tính là cơ sở của sự ra đời và phát triển của:</w:t>
      </w:r>
    </w:p>
    <w:tbl>
      <w:tblPr>
        <w:tblW w:w="10208" w:type="dxa"/>
        <w:tblInd w:w="250" w:type="dxa"/>
        <w:tblLook w:val="04A0" w:firstRow="1" w:lastRow="0" w:firstColumn="1" w:lastColumn="0" w:noHBand="0" w:noVBand="1"/>
      </w:tblPr>
      <w:tblGrid>
        <w:gridCol w:w="2552"/>
        <w:gridCol w:w="2073"/>
        <w:gridCol w:w="2835"/>
        <w:gridCol w:w="2748"/>
      </w:tblGrid>
      <w:tr w:rsidR="005653C5" w:rsidRPr="0028167F" w:rsidTr="00377198">
        <w:tc>
          <w:tcPr>
            <w:tcW w:w="2552" w:type="dxa"/>
            <w:shd w:val="clear" w:color="auto" w:fill="auto"/>
          </w:tcPr>
          <w:p w:rsidR="005653C5" w:rsidRPr="0028167F" w:rsidRDefault="005653C5" w:rsidP="00377198">
            <w:pPr>
              <w:spacing w:line="276" w:lineRule="auto"/>
            </w:pPr>
            <w:r w:rsidRPr="0028167F">
              <w:t xml:space="preserve">A. </w:t>
            </w:r>
            <w:r w:rsidRPr="0028167F">
              <w:rPr>
                <w:iCs/>
                <w:color w:val="000000"/>
                <w:lang w:val="nl-NL"/>
              </w:rPr>
              <w:t>Mạng máy tính</w:t>
            </w:r>
          </w:p>
        </w:tc>
        <w:tc>
          <w:tcPr>
            <w:tcW w:w="2073" w:type="dxa"/>
            <w:shd w:val="clear" w:color="auto" w:fill="auto"/>
          </w:tcPr>
          <w:p w:rsidR="005653C5" w:rsidRPr="0028167F" w:rsidRDefault="005653C5" w:rsidP="00377198">
            <w:pPr>
              <w:spacing w:line="276" w:lineRule="auto"/>
            </w:pPr>
            <w:r w:rsidRPr="0028167F">
              <w:t xml:space="preserve">B. </w:t>
            </w:r>
            <w:r w:rsidRPr="0028167F">
              <w:rPr>
                <w:iCs/>
                <w:color w:val="000000"/>
                <w:lang w:val="nl-NL"/>
              </w:rPr>
              <w:t>Internet</w:t>
            </w:r>
          </w:p>
        </w:tc>
        <w:tc>
          <w:tcPr>
            <w:tcW w:w="2835" w:type="dxa"/>
            <w:shd w:val="clear" w:color="auto" w:fill="auto"/>
          </w:tcPr>
          <w:p w:rsidR="005653C5" w:rsidRPr="0028167F" w:rsidRDefault="005653C5" w:rsidP="00377198">
            <w:pPr>
              <w:spacing w:line="276" w:lineRule="auto"/>
            </w:pPr>
            <w:r w:rsidRPr="0028167F">
              <w:t xml:space="preserve">C. </w:t>
            </w:r>
            <w:r w:rsidRPr="0028167F">
              <w:rPr>
                <w:iCs/>
                <w:color w:val="000000"/>
                <w:lang w:val="nl-NL"/>
              </w:rPr>
              <w:t>Nền kinh tế tri thức</w:t>
            </w:r>
          </w:p>
        </w:tc>
        <w:tc>
          <w:tcPr>
            <w:tcW w:w="2748" w:type="dxa"/>
            <w:shd w:val="clear" w:color="auto" w:fill="auto"/>
          </w:tcPr>
          <w:p w:rsidR="005653C5" w:rsidRPr="0028167F" w:rsidRDefault="005653C5" w:rsidP="00377198">
            <w:pPr>
              <w:spacing w:line="276" w:lineRule="auto"/>
            </w:pPr>
            <w:r w:rsidRPr="0028167F">
              <w:t xml:space="preserve">D. </w:t>
            </w:r>
            <w:r w:rsidRPr="0028167F">
              <w:rPr>
                <w:iCs/>
                <w:color w:val="000000"/>
                <w:lang w:val="nl-NL"/>
              </w:rPr>
              <w:t xml:space="preserve"> Xã hội tin học hóa</w:t>
            </w:r>
          </w:p>
        </w:tc>
      </w:tr>
    </w:tbl>
    <w:p w:rsidR="005653C5" w:rsidRPr="0028167F" w:rsidRDefault="00245B82" w:rsidP="005653C5">
      <w:pPr>
        <w:spacing w:line="276" w:lineRule="auto"/>
      </w:pPr>
      <w:r>
        <w:rPr>
          <w:b/>
          <w:bCs/>
          <w:u w:val="single"/>
        </w:rPr>
        <w:t>Câu 5</w:t>
      </w:r>
      <w:r w:rsidR="005653C5" w:rsidRPr="0028167F">
        <w:rPr>
          <w:b/>
          <w:bCs/>
          <w:u w:val="single"/>
        </w:rPr>
        <w:t>:</w:t>
      </w:r>
      <w:r w:rsidR="005653C5" w:rsidRPr="0028167F">
        <w:t xml:space="preserve"> Trong một bài trình chiếu có thể có bao nhiêu trang chiếu?</w:t>
      </w:r>
    </w:p>
    <w:tbl>
      <w:tblPr>
        <w:tblW w:w="10251" w:type="dxa"/>
        <w:tblInd w:w="392" w:type="dxa"/>
        <w:tblLook w:val="04A0" w:firstRow="1" w:lastRow="0" w:firstColumn="1" w:lastColumn="0" w:noHBand="0" w:noVBand="1"/>
      </w:tblPr>
      <w:tblGrid>
        <w:gridCol w:w="2410"/>
        <w:gridCol w:w="2693"/>
        <w:gridCol w:w="2410"/>
        <w:gridCol w:w="2738"/>
      </w:tblGrid>
      <w:tr w:rsidR="005653C5" w:rsidRPr="0028167F" w:rsidTr="00377198">
        <w:trPr>
          <w:trHeight w:val="279"/>
        </w:trPr>
        <w:tc>
          <w:tcPr>
            <w:tcW w:w="2410" w:type="dxa"/>
            <w:shd w:val="clear" w:color="auto" w:fill="auto"/>
          </w:tcPr>
          <w:p w:rsidR="005653C5" w:rsidRPr="0028167F" w:rsidRDefault="005653C5" w:rsidP="00377198">
            <w:pPr>
              <w:spacing w:line="276" w:lineRule="auto"/>
            </w:pPr>
            <w:r w:rsidRPr="0028167F">
              <w:t>A. 5</w:t>
            </w:r>
          </w:p>
        </w:tc>
        <w:tc>
          <w:tcPr>
            <w:tcW w:w="2693" w:type="dxa"/>
            <w:shd w:val="clear" w:color="auto" w:fill="auto"/>
          </w:tcPr>
          <w:p w:rsidR="005653C5" w:rsidRPr="0028167F" w:rsidRDefault="005653C5" w:rsidP="00377198">
            <w:pPr>
              <w:spacing w:line="276" w:lineRule="auto"/>
              <w:ind w:left="360"/>
            </w:pPr>
            <w:r w:rsidRPr="0028167F">
              <w:t>B. 10</w:t>
            </w:r>
          </w:p>
        </w:tc>
        <w:tc>
          <w:tcPr>
            <w:tcW w:w="2410" w:type="dxa"/>
            <w:shd w:val="clear" w:color="auto" w:fill="auto"/>
          </w:tcPr>
          <w:p w:rsidR="005653C5" w:rsidRPr="0028167F" w:rsidRDefault="005653C5" w:rsidP="00377198">
            <w:pPr>
              <w:spacing w:line="276" w:lineRule="auto"/>
              <w:ind w:left="360"/>
            </w:pPr>
            <w:r w:rsidRPr="0028167F">
              <w:t>C. 20</w:t>
            </w:r>
          </w:p>
        </w:tc>
        <w:tc>
          <w:tcPr>
            <w:tcW w:w="2738" w:type="dxa"/>
            <w:shd w:val="clear" w:color="auto" w:fill="auto"/>
          </w:tcPr>
          <w:p w:rsidR="005653C5" w:rsidRPr="0028167F" w:rsidRDefault="005653C5" w:rsidP="005653C5">
            <w:pPr>
              <w:spacing w:line="276" w:lineRule="auto"/>
            </w:pPr>
            <w:r w:rsidRPr="0028167F">
              <w:t>D. Không giới hạn</w:t>
            </w:r>
          </w:p>
        </w:tc>
      </w:tr>
    </w:tbl>
    <w:p w:rsidR="005653C5" w:rsidRPr="0028167F" w:rsidRDefault="005653C5" w:rsidP="005653C5">
      <w:pPr>
        <w:spacing w:line="276" w:lineRule="auto"/>
        <w:rPr>
          <w:bCs/>
        </w:rPr>
      </w:pPr>
      <w:r w:rsidRPr="0028167F">
        <w:rPr>
          <w:b/>
          <w:u w:val="single"/>
        </w:rPr>
        <w:t>C</w:t>
      </w:r>
      <w:r w:rsidR="00245B82">
        <w:rPr>
          <w:b/>
          <w:u w:val="single"/>
        </w:rPr>
        <w:t>âu 6</w:t>
      </w:r>
      <w:r w:rsidRPr="0028167F">
        <w:rPr>
          <w:b/>
          <w:u w:val="single"/>
        </w:rPr>
        <w:t>:</w:t>
      </w:r>
      <w:r w:rsidRPr="0028167F">
        <w:rPr>
          <w:b/>
        </w:rPr>
        <w:t xml:space="preserve"> </w:t>
      </w:r>
      <w:r w:rsidRPr="0028167F">
        <w:rPr>
          <w:bCs/>
        </w:rPr>
        <w:t>Những hành vi nào thiếu văn hóa của học sinh khi thực hành Tin học:</w:t>
      </w:r>
    </w:p>
    <w:p w:rsidR="005653C5" w:rsidRPr="007829A7" w:rsidRDefault="005653C5" w:rsidP="005653C5">
      <w:pPr>
        <w:numPr>
          <w:ilvl w:val="0"/>
          <w:numId w:val="1"/>
        </w:numPr>
        <w:spacing w:line="276" w:lineRule="auto"/>
      </w:pPr>
      <w:r w:rsidRPr="007829A7">
        <w:t xml:space="preserve">Tập trung thực hành.    </w:t>
      </w:r>
      <w:r w:rsidRPr="007829A7">
        <w:tab/>
      </w:r>
      <w:r w:rsidRPr="007829A7">
        <w:tab/>
      </w:r>
      <w:r w:rsidRPr="007829A7">
        <w:tab/>
        <w:t>B. Chơi Game không thực hành.</w:t>
      </w:r>
    </w:p>
    <w:p w:rsidR="005653C5" w:rsidRPr="0028167F" w:rsidRDefault="005653C5" w:rsidP="005653C5">
      <w:pPr>
        <w:spacing w:line="276" w:lineRule="auto"/>
        <w:ind w:left="360"/>
      </w:pPr>
      <w:r w:rsidRPr="007829A7">
        <w:t xml:space="preserve">C. Thảo luận nhóm thực hành.   </w:t>
      </w:r>
      <w:r w:rsidRPr="007829A7">
        <w:tab/>
      </w:r>
      <w:r w:rsidRPr="007829A7">
        <w:tab/>
        <w:t>D. Trợ giúp máy của bạn</w:t>
      </w:r>
    </w:p>
    <w:p w:rsidR="005653C5" w:rsidRPr="0028167F" w:rsidRDefault="00245B82" w:rsidP="005653C5">
      <w:pPr>
        <w:spacing w:line="276" w:lineRule="auto"/>
        <w:rPr>
          <w:b/>
        </w:rPr>
      </w:pPr>
      <w:r>
        <w:rPr>
          <w:b/>
          <w:u w:val="single"/>
        </w:rPr>
        <w:t>Câu 7</w:t>
      </w:r>
      <w:r w:rsidR="005653C5" w:rsidRPr="0028167F">
        <w:rPr>
          <w:b/>
          <w:u w:val="single"/>
        </w:rPr>
        <w:t>:</w:t>
      </w:r>
      <w:r w:rsidR="005653C5" w:rsidRPr="0028167F">
        <w:rPr>
          <w:b/>
        </w:rPr>
        <w:t xml:space="preserve"> </w:t>
      </w:r>
      <w:r w:rsidR="005653C5" w:rsidRPr="0028167F">
        <w:rPr>
          <w:bCs/>
        </w:rPr>
        <w:t>Trong các hoạt động dưới đây, hoạt động nào không phải là hoạt động trình bày?</w:t>
      </w:r>
    </w:p>
    <w:p w:rsidR="005653C5" w:rsidRPr="0028167F" w:rsidRDefault="005653C5" w:rsidP="005653C5">
      <w:pPr>
        <w:numPr>
          <w:ilvl w:val="0"/>
          <w:numId w:val="2"/>
        </w:numPr>
        <w:spacing w:line="276" w:lineRule="auto"/>
        <w:ind w:hanging="502"/>
      </w:pPr>
      <w:r w:rsidRPr="0028167F">
        <w:t xml:space="preserve">Thầy giáo giảng bài trên lớp. </w:t>
      </w:r>
      <w:r w:rsidRPr="0028167F">
        <w:tab/>
      </w:r>
      <w:r>
        <w:tab/>
      </w:r>
      <w:r w:rsidRPr="0028167F">
        <w:t>B. Ghi bài vào vở</w:t>
      </w:r>
    </w:p>
    <w:p w:rsidR="005653C5" w:rsidRPr="0028167F" w:rsidRDefault="005653C5" w:rsidP="005653C5">
      <w:pPr>
        <w:spacing w:line="276" w:lineRule="auto"/>
        <w:ind w:left="360"/>
      </w:pPr>
      <w:r>
        <w:t xml:space="preserve"> </w:t>
      </w:r>
      <w:r w:rsidRPr="0028167F">
        <w:t>C. Em phổ biến kinh nghiệm học tập của mình cho các bạn cùng nghe.</w:t>
      </w:r>
    </w:p>
    <w:p w:rsidR="005653C5" w:rsidRPr="0028167F" w:rsidRDefault="005653C5" w:rsidP="005653C5">
      <w:pPr>
        <w:spacing w:line="276" w:lineRule="auto"/>
        <w:ind w:left="360"/>
      </w:pPr>
      <w:r>
        <w:t xml:space="preserve"> </w:t>
      </w:r>
      <w:r w:rsidRPr="0028167F">
        <w:t>D. Cô hướng dẫn viên trong viện Bảo tàng giới thiệu cho khách tham quan về sự tiến hóa của các loại động vật.</w:t>
      </w:r>
    </w:p>
    <w:p w:rsidR="005653C5" w:rsidRPr="0028167F" w:rsidRDefault="00245B82" w:rsidP="005653C5">
      <w:pPr>
        <w:spacing w:line="276" w:lineRule="auto"/>
        <w:rPr>
          <w:b/>
        </w:rPr>
      </w:pPr>
      <w:r>
        <w:rPr>
          <w:b/>
          <w:u w:val="single"/>
        </w:rPr>
        <w:t>Câu 8</w:t>
      </w:r>
      <w:r w:rsidR="005653C5" w:rsidRPr="0028167F">
        <w:rPr>
          <w:b/>
        </w:rPr>
        <w:t xml:space="preserve">: </w:t>
      </w:r>
      <w:r w:rsidR="005653C5" w:rsidRPr="0028167F">
        <w:rPr>
          <w:bCs/>
        </w:rPr>
        <w:t>Khi đang làm việc với Powerpoint, muốn chèn thêm một trang chiếu ta dùng lệnh gì?</w:t>
      </w:r>
    </w:p>
    <w:p w:rsidR="005653C5" w:rsidRPr="007829A7" w:rsidRDefault="005653C5" w:rsidP="005653C5">
      <w:pPr>
        <w:numPr>
          <w:ilvl w:val="0"/>
          <w:numId w:val="3"/>
        </w:numPr>
        <w:spacing w:line="276" w:lineRule="auto"/>
      </w:pPr>
      <w:r w:rsidRPr="007829A7">
        <w:t xml:space="preserve">Paste Slide  </w:t>
      </w:r>
      <w:r w:rsidRPr="007829A7">
        <w:tab/>
      </w:r>
      <w:r w:rsidRPr="007829A7">
        <w:tab/>
        <w:t xml:space="preserve">B. New Slide               C. Copy Slide   </w:t>
      </w:r>
      <w:r w:rsidRPr="007829A7">
        <w:tab/>
      </w:r>
      <w:r w:rsidRPr="007829A7">
        <w:tab/>
        <w:t xml:space="preserve">D. Slide Show  </w:t>
      </w:r>
    </w:p>
    <w:p w:rsidR="005653C5" w:rsidRPr="0028167F" w:rsidRDefault="005653C5" w:rsidP="005653C5">
      <w:pPr>
        <w:spacing w:line="276" w:lineRule="auto"/>
        <w:rPr>
          <w:color w:val="333333"/>
          <w:shd w:val="clear" w:color="auto" w:fill="FFFFFF"/>
        </w:rPr>
      </w:pPr>
      <w:r w:rsidRPr="0028167F">
        <w:rPr>
          <w:b/>
          <w:u w:val="single"/>
        </w:rPr>
        <w:t>C</w:t>
      </w:r>
      <w:r w:rsidR="00245B82">
        <w:rPr>
          <w:b/>
          <w:u w:val="single"/>
        </w:rPr>
        <w:t>âu 9</w:t>
      </w:r>
      <w:r w:rsidRPr="0028167F">
        <w:rPr>
          <w:b/>
          <w:u w:val="single"/>
        </w:rPr>
        <w:t>:</w:t>
      </w:r>
      <w:r w:rsidRPr="0028167F">
        <w:rPr>
          <w:b/>
        </w:rPr>
        <w:t xml:space="preserve"> </w:t>
      </w:r>
      <w:r w:rsidRPr="0028167F">
        <w:rPr>
          <w:bCs/>
        </w:rPr>
        <w:t>Hoạt động không sử dụng phần mềm trình chiếu là</w:t>
      </w:r>
      <w:r w:rsidRPr="0028167F">
        <w:rPr>
          <w:bCs/>
          <w:color w:val="333333"/>
          <w:shd w:val="clear" w:color="auto" w:fill="FFFFFF"/>
        </w:rPr>
        <w:t>:</w:t>
      </w:r>
    </w:p>
    <w:p w:rsidR="005653C5" w:rsidRPr="0028167F" w:rsidRDefault="005653C5" w:rsidP="005653C5">
      <w:pPr>
        <w:numPr>
          <w:ilvl w:val="0"/>
          <w:numId w:val="6"/>
        </w:numPr>
        <w:spacing w:line="276" w:lineRule="auto"/>
        <w:rPr>
          <w:bCs/>
        </w:rPr>
      </w:pPr>
      <w:r w:rsidRPr="0028167F">
        <w:rPr>
          <w:bCs/>
        </w:rPr>
        <w:t>Soạn thảo các truyện ngắn hay các bài thơ.</w:t>
      </w:r>
    </w:p>
    <w:p w:rsidR="005653C5" w:rsidRPr="0028167F" w:rsidRDefault="005653C5" w:rsidP="005653C5">
      <w:pPr>
        <w:numPr>
          <w:ilvl w:val="0"/>
          <w:numId w:val="6"/>
        </w:numPr>
        <w:spacing w:line="276" w:lineRule="auto"/>
        <w:rPr>
          <w:bCs/>
        </w:rPr>
      </w:pPr>
      <w:r w:rsidRPr="0028167F">
        <w:rPr>
          <w:bCs/>
        </w:rPr>
        <w:t>Tạo các bài giảng điện tử và các bài kiểm tra trắc nghiệm để phục vụ dạy và học.</w:t>
      </w:r>
    </w:p>
    <w:p w:rsidR="005653C5" w:rsidRPr="0028167F" w:rsidRDefault="005653C5" w:rsidP="005653C5">
      <w:pPr>
        <w:numPr>
          <w:ilvl w:val="0"/>
          <w:numId w:val="6"/>
        </w:numPr>
        <w:spacing w:line="276" w:lineRule="auto"/>
        <w:rPr>
          <w:bCs/>
        </w:rPr>
      </w:pPr>
      <w:r w:rsidRPr="0028167F">
        <w:rPr>
          <w:bCs/>
        </w:rPr>
        <w:t>Tạo và in tờ rơi, tờ quảng cáo trên giấy</w:t>
      </w:r>
    </w:p>
    <w:p w:rsidR="005653C5" w:rsidRPr="0028167F" w:rsidRDefault="005653C5" w:rsidP="005653C5">
      <w:pPr>
        <w:numPr>
          <w:ilvl w:val="0"/>
          <w:numId w:val="6"/>
        </w:numPr>
        <w:spacing w:line="276" w:lineRule="auto"/>
        <w:rPr>
          <w:bCs/>
        </w:rPr>
      </w:pPr>
      <w:r w:rsidRPr="0028167F">
        <w:rPr>
          <w:bCs/>
        </w:rPr>
        <w:t>Tạo các album ảnh, album ca nhạc… để giải trí</w:t>
      </w:r>
    </w:p>
    <w:p w:rsidR="005653C5" w:rsidRPr="0028167F" w:rsidRDefault="005653C5" w:rsidP="005653C5">
      <w:pPr>
        <w:spacing w:line="276" w:lineRule="auto"/>
        <w:rPr>
          <w:bCs/>
        </w:rPr>
      </w:pPr>
      <w:r w:rsidRPr="0028167F">
        <w:rPr>
          <w:b/>
          <w:u w:val="single"/>
        </w:rPr>
        <w:t>Câu 10</w:t>
      </w:r>
      <w:r w:rsidRPr="0028167F">
        <w:rPr>
          <w:b/>
        </w:rPr>
        <w:t xml:space="preserve">: </w:t>
      </w:r>
      <w:r w:rsidRPr="0028167F">
        <w:rPr>
          <w:bCs/>
        </w:rPr>
        <w:t>Siêu văn bản thường được tạo ra bằng ngôn ngữ nào?</w:t>
      </w:r>
    </w:p>
    <w:p w:rsidR="005653C5" w:rsidRPr="007829A7" w:rsidRDefault="005653C5" w:rsidP="005653C5">
      <w:pPr>
        <w:numPr>
          <w:ilvl w:val="0"/>
          <w:numId w:val="4"/>
        </w:numPr>
        <w:spacing w:line="276" w:lineRule="auto"/>
      </w:pPr>
      <w:r w:rsidRPr="007829A7">
        <w:t xml:space="preserve">Pascal  </w:t>
      </w:r>
      <w:r w:rsidRPr="007829A7">
        <w:tab/>
      </w:r>
      <w:r w:rsidRPr="007829A7">
        <w:tab/>
        <w:t xml:space="preserve">B. THNL </w:t>
      </w:r>
      <w:r w:rsidRPr="007829A7">
        <w:tab/>
      </w:r>
      <w:r w:rsidRPr="007829A7">
        <w:tab/>
      </w:r>
      <w:r w:rsidRPr="007829A7">
        <w:tab/>
        <w:t xml:space="preserve">C. HTML. </w:t>
      </w:r>
      <w:r w:rsidRPr="007829A7">
        <w:tab/>
      </w:r>
      <w:r w:rsidRPr="007829A7">
        <w:tab/>
      </w:r>
      <w:r w:rsidRPr="007829A7">
        <w:tab/>
        <w:t>D. TMHL</w:t>
      </w:r>
    </w:p>
    <w:p w:rsidR="005653C5" w:rsidRPr="004B7AF1" w:rsidRDefault="005653C5" w:rsidP="005653C5">
      <w:pPr>
        <w:pStyle w:val="NormalWeb"/>
        <w:spacing w:line="276" w:lineRule="auto"/>
        <w:ind w:right="48"/>
        <w:jc w:val="both"/>
        <w:rPr>
          <w:b/>
          <w:color w:val="000000"/>
          <w:sz w:val="28"/>
          <w:szCs w:val="28"/>
        </w:rPr>
      </w:pPr>
      <w:r w:rsidRPr="0028167F">
        <w:rPr>
          <w:b/>
          <w:color w:val="000000"/>
          <w:sz w:val="28"/>
          <w:szCs w:val="28"/>
        </w:rPr>
        <w:t xml:space="preserve">B. </w:t>
      </w:r>
      <w:r w:rsidRPr="004B7AF1">
        <w:rPr>
          <w:b/>
          <w:color w:val="000000"/>
          <w:sz w:val="28"/>
          <w:szCs w:val="28"/>
        </w:rPr>
        <w:t>TỰ LUẬN: (5 điểm)</w:t>
      </w:r>
    </w:p>
    <w:p w:rsidR="005653C5" w:rsidRPr="0028167F" w:rsidRDefault="005653C5" w:rsidP="005653C5">
      <w:pPr>
        <w:pStyle w:val="Normal0"/>
        <w:jc w:val="both"/>
        <w:rPr>
          <w:i/>
          <w:sz w:val="28"/>
          <w:szCs w:val="28"/>
          <w:lang w:val="sv-SE"/>
        </w:rPr>
      </w:pPr>
      <w:r w:rsidRPr="004B7AF1">
        <w:rPr>
          <w:b/>
          <w:sz w:val="28"/>
          <w:szCs w:val="28"/>
          <w:u w:val="single"/>
        </w:rPr>
        <w:t>Câu 11</w:t>
      </w:r>
      <w:r w:rsidRPr="0028167F">
        <w:rPr>
          <w:b/>
          <w:sz w:val="28"/>
          <w:szCs w:val="28"/>
        </w:rPr>
        <w:t xml:space="preserve">: </w:t>
      </w:r>
      <w:r w:rsidRPr="0028167F">
        <w:rPr>
          <w:sz w:val="28"/>
          <w:szCs w:val="28"/>
          <w:lang w:val="it-IT"/>
        </w:rPr>
        <w:t>Em hãy nêu chức năng của phần mềm trình chiếu?</w:t>
      </w:r>
      <w:r w:rsidR="00D25F3A">
        <w:rPr>
          <w:sz w:val="28"/>
          <w:szCs w:val="28"/>
          <w:lang w:val="it-IT"/>
        </w:rPr>
        <w:t xml:space="preserve"> </w:t>
      </w:r>
      <w:r w:rsidRPr="0028167F">
        <w:rPr>
          <w:sz w:val="28"/>
          <w:szCs w:val="28"/>
          <w:lang w:val="it-IT"/>
        </w:rPr>
        <w:t>Nêu ứng dụng của phần mềm trình chiếu</w:t>
      </w:r>
      <w:r w:rsidR="00D25F3A">
        <w:rPr>
          <w:sz w:val="28"/>
          <w:szCs w:val="28"/>
          <w:lang w:val="it-IT"/>
        </w:rPr>
        <w:t xml:space="preserve">? </w:t>
      </w:r>
      <w:r w:rsidRPr="0028167F">
        <w:rPr>
          <w:sz w:val="28"/>
          <w:szCs w:val="28"/>
        </w:rPr>
        <w:t>(2 điểm)</w:t>
      </w:r>
    </w:p>
    <w:p w:rsidR="005653C5" w:rsidRPr="0028167F" w:rsidRDefault="005653C5" w:rsidP="005653C5">
      <w:pPr>
        <w:spacing w:line="276" w:lineRule="auto"/>
      </w:pPr>
      <w:r w:rsidRPr="004B7AF1">
        <w:rPr>
          <w:b/>
          <w:u w:val="single"/>
        </w:rPr>
        <w:t>Câu 12</w:t>
      </w:r>
      <w:r w:rsidRPr="0028167F">
        <w:rPr>
          <w:b/>
        </w:rPr>
        <w:t xml:space="preserve">: </w:t>
      </w:r>
      <w:r w:rsidRPr="0028167F">
        <w:t>Tác hại của virus máy tính và các con đường lây lan của virus? (1,5 điểm)</w:t>
      </w:r>
    </w:p>
    <w:p w:rsidR="005653C5" w:rsidRPr="0028167F" w:rsidRDefault="004B7AF1" w:rsidP="005653C5">
      <w:pPr>
        <w:spacing w:line="276" w:lineRule="auto"/>
      </w:pPr>
      <w:r w:rsidRPr="004B7AF1">
        <w:rPr>
          <w:b/>
          <w:u w:val="single"/>
        </w:rPr>
        <w:t>Câu 13</w:t>
      </w:r>
      <w:r w:rsidR="005653C5" w:rsidRPr="0028167F">
        <w:rPr>
          <w:b/>
        </w:rPr>
        <w:t xml:space="preserve">: </w:t>
      </w:r>
      <w:r w:rsidR="005653C5" w:rsidRPr="0028167F">
        <w:t>Trình bày c</w:t>
      </w:r>
      <w:r w:rsidR="005653C5" w:rsidRPr="0028167F">
        <w:rPr>
          <w:bCs/>
          <w:iCs/>
        </w:rPr>
        <w:t>ác bước để tìm kiếm thông tin sau: “Dân số Việt Nam ”  bằng máy tìm kiếm</w:t>
      </w:r>
      <w:r w:rsidR="005653C5" w:rsidRPr="0028167F">
        <w:t xml:space="preserve"> (1 điểm )</w:t>
      </w:r>
      <w:bookmarkStart w:id="0" w:name="_GoBack"/>
      <w:bookmarkEnd w:id="0"/>
    </w:p>
    <w:p w:rsidR="005653C5" w:rsidRPr="0028167F" w:rsidRDefault="005653C5" w:rsidP="005653C5">
      <w:pPr>
        <w:spacing w:line="276" w:lineRule="auto"/>
      </w:pPr>
      <w:r w:rsidRPr="004B7AF1">
        <w:rPr>
          <w:b/>
          <w:u w:val="single"/>
        </w:rPr>
        <w:lastRenderedPageBreak/>
        <w:t>Câu 1</w:t>
      </w:r>
      <w:r w:rsidR="004B7AF1" w:rsidRPr="004B7AF1">
        <w:rPr>
          <w:b/>
          <w:u w:val="single"/>
        </w:rPr>
        <w:t>4</w:t>
      </w:r>
      <w:r w:rsidRPr="0028167F">
        <w:rPr>
          <w:b/>
        </w:rPr>
        <w:t>:</w:t>
      </w:r>
      <w:r w:rsidRPr="0028167F">
        <w:t xml:space="preserve"> Nêu những mặt trái của tin học và máy tính ?</w:t>
      </w:r>
      <w:r w:rsidR="00D25F3A">
        <w:t xml:space="preserve"> </w:t>
      </w:r>
      <w:r w:rsidRPr="0028167F">
        <w:t>(0.5đ)</w:t>
      </w:r>
    </w:p>
    <w:p w:rsidR="005653C5" w:rsidRPr="00990512" w:rsidRDefault="005653C5" w:rsidP="005653C5">
      <w:pPr>
        <w:tabs>
          <w:tab w:val="left" w:pos="360"/>
        </w:tabs>
        <w:spacing w:line="20" w:lineRule="atLeast"/>
        <w:ind w:right="-23"/>
        <w:jc w:val="center"/>
        <w:rPr>
          <w:b/>
          <w:bCs/>
          <w:sz w:val="26"/>
          <w:szCs w:val="26"/>
          <w:u w:val="single"/>
          <w:lang w:val="de-DE"/>
        </w:rPr>
      </w:pPr>
      <w:r w:rsidRPr="00990512">
        <w:rPr>
          <w:b/>
          <w:bCs/>
          <w:sz w:val="26"/>
          <w:szCs w:val="26"/>
          <w:u w:val="single"/>
        </w:rPr>
        <w:t>Bài làm:</w:t>
      </w:r>
    </w:p>
    <w:p w:rsidR="005653C5" w:rsidRPr="00990512" w:rsidRDefault="005653C5" w:rsidP="005653C5">
      <w:pPr>
        <w:spacing w:line="20" w:lineRule="atLeast"/>
        <w:rPr>
          <w:b/>
          <w:sz w:val="26"/>
          <w:szCs w:val="26"/>
        </w:rPr>
      </w:pPr>
      <w:r w:rsidRPr="00990512">
        <w:rPr>
          <w:b/>
          <w:sz w:val="26"/>
          <w:szCs w:val="26"/>
        </w:rPr>
        <w:t xml:space="preserve">I. </w:t>
      </w:r>
      <w:r w:rsidRPr="00990512">
        <w:rPr>
          <w:b/>
          <w:sz w:val="26"/>
          <w:szCs w:val="26"/>
          <w:u w:val="single"/>
        </w:rPr>
        <w:t>Trắc nghiệm</w:t>
      </w:r>
      <w:r w:rsidRPr="00990512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5</w:t>
      </w:r>
      <w:r w:rsidRPr="00990512">
        <w:rPr>
          <w:b/>
          <w:sz w:val="26"/>
          <w:szCs w:val="26"/>
        </w:rPr>
        <w:t>,0đ):</w:t>
      </w:r>
    </w:p>
    <w:tbl>
      <w:tblPr>
        <w:tblW w:w="955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33"/>
        <w:gridCol w:w="830"/>
        <w:gridCol w:w="756"/>
        <w:gridCol w:w="829"/>
        <w:gridCol w:w="910"/>
        <w:gridCol w:w="737"/>
        <w:gridCol w:w="883"/>
        <w:gridCol w:w="837"/>
        <w:gridCol w:w="795"/>
        <w:gridCol w:w="900"/>
      </w:tblGrid>
      <w:tr w:rsidR="005653C5" w:rsidRPr="00990512" w:rsidTr="00377198">
        <w:trPr>
          <w:jc w:val="center"/>
        </w:trPr>
        <w:tc>
          <w:tcPr>
            <w:tcW w:w="1242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90512">
              <w:rPr>
                <w:b/>
                <w:bCs/>
                <w:sz w:val="26"/>
                <w:szCs w:val="26"/>
                <w:lang w:val="fr-FR"/>
              </w:rPr>
              <w:t>Câu</w:t>
            </w:r>
          </w:p>
        </w:tc>
        <w:tc>
          <w:tcPr>
            <w:tcW w:w="833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90512">
              <w:rPr>
                <w:b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830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90512">
              <w:rPr>
                <w:b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756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90512">
              <w:rPr>
                <w:b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829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90512">
              <w:rPr>
                <w:b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910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90512">
              <w:rPr>
                <w:b/>
                <w:bCs/>
                <w:sz w:val="26"/>
                <w:szCs w:val="26"/>
                <w:lang w:val="fr-FR"/>
              </w:rPr>
              <w:t>5</w:t>
            </w:r>
          </w:p>
        </w:tc>
        <w:tc>
          <w:tcPr>
            <w:tcW w:w="737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90512">
              <w:rPr>
                <w:b/>
                <w:bCs/>
                <w:sz w:val="26"/>
                <w:szCs w:val="26"/>
                <w:lang w:val="fr-FR"/>
              </w:rPr>
              <w:t>6</w:t>
            </w:r>
          </w:p>
        </w:tc>
        <w:tc>
          <w:tcPr>
            <w:tcW w:w="883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90512">
              <w:rPr>
                <w:b/>
                <w:bCs/>
                <w:sz w:val="26"/>
                <w:szCs w:val="26"/>
                <w:lang w:val="fr-FR"/>
              </w:rPr>
              <w:t>7</w:t>
            </w:r>
          </w:p>
        </w:tc>
        <w:tc>
          <w:tcPr>
            <w:tcW w:w="837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90512">
              <w:rPr>
                <w:b/>
                <w:bCs/>
                <w:sz w:val="26"/>
                <w:szCs w:val="26"/>
                <w:lang w:val="fr-FR"/>
              </w:rPr>
              <w:t>8</w:t>
            </w:r>
          </w:p>
        </w:tc>
        <w:tc>
          <w:tcPr>
            <w:tcW w:w="795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9</w:t>
            </w:r>
          </w:p>
        </w:tc>
        <w:tc>
          <w:tcPr>
            <w:tcW w:w="900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10</w:t>
            </w:r>
          </w:p>
        </w:tc>
      </w:tr>
      <w:tr w:rsidR="005653C5" w:rsidRPr="00990512" w:rsidTr="00377198">
        <w:trPr>
          <w:jc w:val="center"/>
        </w:trPr>
        <w:tc>
          <w:tcPr>
            <w:tcW w:w="1242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90512">
              <w:rPr>
                <w:b/>
                <w:bCs/>
                <w:sz w:val="26"/>
                <w:szCs w:val="26"/>
                <w:lang w:val="fr-FR"/>
              </w:rPr>
              <w:t>Đ</w:t>
            </w:r>
            <w:r>
              <w:rPr>
                <w:b/>
                <w:bCs/>
                <w:sz w:val="26"/>
                <w:szCs w:val="26"/>
                <w:lang w:val="fr-FR"/>
              </w:rPr>
              <w:t>/</w:t>
            </w:r>
            <w:r w:rsidRPr="00990512">
              <w:rPr>
                <w:b/>
                <w:bCs/>
                <w:sz w:val="26"/>
                <w:szCs w:val="26"/>
                <w:lang w:val="fr-FR"/>
              </w:rPr>
              <w:t>án</w:t>
            </w:r>
          </w:p>
        </w:tc>
        <w:tc>
          <w:tcPr>
            <w:tcW w:w="833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30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56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29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10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83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37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95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</w:tcPr>
          <w:p w:rsidR="005653C5" w:rsidRPr="00990512" w:rsidRDefault="005653C5" w:rsidP="0037719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</w:tr>
    </w:tbl>
    <w:p w:rsidR="005653C5" w:rsidRPr="00990512" w:rsidRDefault="005653C5" w:rsidP="005653C5">
      <w:pPr>
        <w:tabs>
          <w:tab w:val="left" w:pos="5040"/>
        </w:tabs>
        <w:spacing w:line="20" w:lineRule="atLeast"/>
        <w:rPr>
          <w:b/>
          <w:bCs/>
          <w:sz w:val="26"/>
          <w:szCs w:val="26"/>
        </w:rPr>
      </w:pPr>
      <w:r w:rsidRPr="00990512">
        <w:rPr>
          <w:b/>
          <w:bCs/>
          <w:sz w:val="26"/>
          <w:szCs w:val="26"/>
        </w:rPr>
        <w:t xml:space="preserve">II. </w:t>
      </w:r>
      <w:r w:rsidRPr="00990512">
        <w:rPr>
          <w:b/>
          <w:bCs/>
          <w:sz w:val="26"/>
          <w:szCs w:val="26"/>
          <w:u w:val="single"/>
        </w:rPr>
        <w:t>Tự luận</w:t>
      </w:r>
      <w:r w:rsidRPr="0099051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5</w:t>
      </w:r>
      <w:r w:rsidRPr="00990512">
        <w:rPr>
          <w:b/>
          <w:bCs/>
          <w:sz w:val="26"/>
          <w:szCs w:val="26"/>
        </w:rPr>
        <w:t>,0đ):</w:t>
      </w:r>
    </w:p>
    <w:p w:rsidR="005653C5" w:rsidRPr="00990512" w:rsidRDefault="005653C5" w:rsidP="005653C5">
      <w:pPr>
        <w:tabs>
          <w:tab w:val="left" w:pos="5040"/>
        </w:tabs>
        <w:spacing w:line="360" w:lineRule="auto"/>
        <w:rPr>
          <w:b/>
          <w:bCs/>
          <w:color w:val="D9D9D9"/>
          <w:sz w:val="26"/>
          <w:szCs w:val="26"/>
        </w:rPr>
      </w:pPr>
      <w:r w:rsidRPr="00990512">
        <w:rPr>
          <w:b/>
          <w:bCs/>
          <w:color w:val="D9D9D9"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53C5" w:rsidRPr="00990512" w:rsidRDefault="005653C5" w:rsidP="005653C5">
      <w:pPr>
        <w:tabs>
          <w:tab w:val="left" w:pos="5040"/>
        </w:tabs>
        <w:spacing w:line="360" w:lineRule="auto"/>
        <w:rPr>
          <w:b/>
          <w:bCs/>
          <w:color w:val="D9D9D9"/>
          <w:sz w:val="26"/>
          <w:szCs w:val="26"/>
        </w:rPr>
      </w:pPr>
      <w:r w:rsidRPr="00990512">
        <w:rPr>
          <w:b/>
          <w:bCs/>
          <w:color w:val="D9D9D9"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53C5" w:rsidRDefault="005653C5" w:rsidP="005653C5">
      <w:pPr>
        <w:tabs>
          <w:tab w:val="left" w:pos="5040"/>
        </w:tabs>
        <w:spacing w:line="360" w:lineRule="auto"/>
        <w:rPr>
          <w:b/>
          <w:bCs/>
          <w:color w:val="D9D9D9"/>
          <w:sz w:val="26"/>
          <w:szCs w:val="26"/>
        </w:rPr>
      </w:pPr>
      <w:r w:rsidRPr="00990512">
        <w:rPr>
          <w:b/>
          <w:bCs/>
          <w:color w:val="D9D9D9"/>
          <w:sz w:val="26"/>
          <w:szCs w:val="26"/>
        </w:rPr>
        <w:t>……………………………………………………………………………………………………………</w:t>
      </w:r>
    </w:p>
    <w:p w:rsidR="005653C5" w:rsidRPr="00990512" w:rsidRDefault="005653C5" w:rsidP="005653C5">
      <w:pPr>
        <w:tabs>
          <w:tab w:val="left" w:pos="5040"/>
        </w:tabs>
        <w:spacing w:line="360" w:lineRule="auto"/>
        <w:rPr>
          <w:b/>
          <w:bCs/>
          <w:color w:val="D9D9D9"/>
          <w:sz w:val="26"/>
          <w:szCs w:val="26"/>
        </w:rPr>
      </w:pPr>
      <w:r w:rsidRPr="00990512">
        <w:rPr>
          <w:b/>
          <w:bCs/>
          <w:color w:val="D9D9D9"/>
          <w:sz w:val="26"/>
          <w:szCs w:val="26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53C5" w:rsidRPr="00990512" w:rsidRDefault="005653C5" w:rsidP="005653C5">
      <w:pPr>
        <w:tabs>
          <w:tab w:val="left" w:pos="5040"/>
        </w:tabs>
        <w:spacing w:line="360" w:lineRule="auto"/>
        <w:rPr>
          <w:b/>
          <w:bCs/>
          <w:color w:val="D9D9D9"/>
          <w:sz w:val="26"/>
          <w:szCs w:val="26"/>
        </w:rPr>
      </w:pPr>
      <w:r w:rsidRPr="00990512">
        <w:rPr>
          <w:b/>
          <w:bCs/>
          <w:color w:val="D9D9D9"/>
          <w:sz w:val="26"/>
          <w:szCs w:val="26"/>
        </w:rPr>
        <w:t>……………………………………………………………………………………………………………</w:t>
      </w:r>
    </w:p>
    <w:p w:rsidR="005653C5" w:rsidRPr="00990512" w:rsidRDefault="005653C5" w:rsidP="005653C5">
      <w:pPr>
        <w:tabs>
          <w:tab w:val="left" w:pos="5040"/>
        </w:tabs>
        <w:spacing w:line="360" w:lineRule="auto"/>
        <w:rPr>
          <w:b/>
          <w:bCs/>
          <w:color w:val="D9D9D9"/>
          <w:sz w:val="26"/>
          <w:szCs w:val="26"/>
        </w:rPr>
      </w:pPr>
      <w:r w:rsidRPr="00990512">
        <w:rPr>
          <w:b/>
          <w:bCs/>
          <w:color w:val="D9D9D9"/>
          <w:sz w:val="26"/>
          <w:szCs w:val="26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53C5" w:rsidRPr="00990512" w:rsidRDefault="005653C5" w:rsidP="005653C5">
      <w:pPr>
        <w:tabs>
          <w:tab w:val="left" w:pos="5040"/>
        </w:tabs>
        <w:spacing w:line="360" w:lineRule="auto"/>
        <w:rPr>
          <w:b/>
          <w:bCs/>
          <w:color w:val="D9D9D9"/>
          <w:sz w:val="26"/>
          <w:szCs w:val="26"/>
        </w:rPr>
      </w:pPr>
      <w:r w:rsidRPr="00990512">
        <w:rPr>
          <w:b/>
          <w:bCs/>
          <w:color w:val="D9D9D9"/>
          <w:sz w:val="26"/>
          <w:szCs w:val="26"/>
        </w:rPr>
        <w:t>……………………………………………………………………………………………………………</w:t>
      </w:r>
    </w:p>
    <w:p w:rsidR="005653C5" w:rsidRPr="00990512" w:rsidRDefault="005653C5" w:rsidP="005653C5">
      <w:pPr>
        <w:tabs>
          <w:tab w:val="left" w:pos="5040"/>
        </w:tabs>
        <w:spacing w:line="360" w:lineRule="auto"/>
        <w:rPr>
          <w:b/>
          <w:bCs/>
          <w:color w:val="D9D9D9"/>
          <w:sz w:val="26"/>
          <w:szCs w:val="26"/>
        </w:rPr>
      </w:pPr>
      <w:r w:rsidRPr="00990512">
        <w:rPr>
          <w:b/>
          <w:bCs/>
          <w:color w:val="D9D9D9"/>
          <w:sz w:val="26"/>
          <w:szCs w:val="26"/>
        </w:rPr>
        <w:t>……………………………………………………………………………………………………………</w:t>
      </w:r>
    </w:p>
    <w:p w:rsidR="005653C5" w:rsidRPr="00990512" w:rsidRDefault="005653C5" w:rsidP="005653C5">
      <w:pPr>
        <w:tabs>
          <w:tab w:val="left" w:pos="5040"/>
        </w:tabs>
        <w:spacing w:line="360" w:lineRule="auto"/>
        <w:rPr>
          <w:b/>
          <w:bCs/>
          <w:color w:val="D9D9D9"/>
          <w:sz w:val="26"/>
          <w:szCs w:val="26"/>
        </w:rPr>
      </w:pPr>
      <w:r w:rsidRPr="00990512">
        <w:rPr>
          <w:b/>
          <w:bCs/>
          <w:color w:val="D9D9D9"/>
          <w:sz w:val="26"/>
          <w:szCs w:val="26"/>
        </w:rPr>
        <w:t>……………………………………………………………………………………………………………</w:t>
      </w:r>
    </w:p>
    <w:p w:rsidR="005653C5" w:rsidRPr="00990512" w:rsidRDefault="005653C5" w:rsidP="005653C5">
      <w:pPr>
        <w:tabs>
          <w:tab w:val="left" w:pos="5040"/>
        </w:tabs>
        <w:spacing w:line="360" w:lineRule="auto"/>
        <w:rPr>
          <w:b/>
          <w:bCs/>
          <w:color w:val="D9D9D9"/>
          <w:sz w:val="26"/>
          <w:szCs w:val="26"/>
        </w:rPr>
      </w:pPr>
      <w:r w:rsidRPr="00990512">
        <w:rPr>
          <w:b/>
          <w:bCs/>
          <w:color w:val="D9D9D9"/>
          <w:sz w:val="26"/>
          <w:szCs w:val="26"/>
        </w:rPr>
        <w:t>……………………………………………………………………………………………………………</w:t>
      </w:r>
    </w:p>
    <w:p w:rsidR="00F146A9" w:rsidRDefault="00F146A9"/>
    <w:sectPr w:rsidR="00F146A9" w:rsidSect="005653C5">
      <w:pgSz w:w="11907" w:h="16840"/>
      <w:pgMar w:top="426" w:right="283" w:bottom="-340" w:left="851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5E" w:rsidRDefault="007F145E" w:rsidP="005653C5">
      <w:r>
        <w:separator/>
      </w:r>
    </w:p>
  </w:endnote>
  <w:endnote w:type="continuationSeparator" w:id="0">
    <w:p w:rsidR="007F145E" w:rsidRDefault="007F145E" w:rsidP="0056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5E" w:rsidRDefault="007F145E" w:rsidP="005653C5">
      <w:r>
        <w:separator/>
      </w:r>
    </w:p>
  </w:footnote>
  <w:footnote w:type="continuationSeparator" w:id="0">
    <w:p w:rsidR="007F145E" w:rsidRDefault="007F145E" w:rsidP="0056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51A9"/>
    <w:multiLevelType w:val="hybridMultilevel"/>
    <w:tmpl w:val="B066AA70"/>
    <w:lvl w:ilvl="0" w:tplc="3DFC6B12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066EF6"/>
    <w:multiLevelType w:val="hybridMultilevel"/>
    <w:tmpl w:val="2E283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04518"/>
    <w:multiLevelType w:val="hybridMultilevel"/>
    <w:tmpl w:val="E61C4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03AD5"/>
    <w:multiLevelType w:val="hybridMultilevel"/>
    <w:tmpl w:val="0C9AC4F0"/>
    <w:lvl w:ilvl="0" w:tplc="B920B75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F4A6F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E146F"/>
    <w:multiLevelType w:val="hybridMultilevel"/>
    <w:tmpl w:val="08BEDB1A"/>
    <w:lvl w:ilvl="0" w:tplc="26FAAE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8241B"/>
    <w:multiLevelType w:val="hybridMultilevel"/>
    <w:tmpl w:val="B75CC182"/>
    <w:lvl w:ilvl="0" w:tplc="1EFC2512">
      <w:start w:val="1"/>
      <w:numFmt w:val="upperLetter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C5"/>
    <w:rsid w:val="00133DBA"/>
    <w:rsid w:val="001B642D"/>
    <w:rsid w:val="00245B82"/>
    <w:rsid w:val="004B7AF1"/>
    <w:rsid w:val="005653C5"/>
    <w:rsid w:val="007F145E"/>
    <w:rsid w:val="009A4428"/>
    <w:rsid w:val="00D25F3A"/>
    <w:rsid w:val="00F1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C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53C5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653C5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5653C5"/>
    <w:rPr>
      <w:sz w:val="24"/>
      <w:szCs w:val="24"/>
    </w:rPr>
  </w:style>
  <w:style w:type="character" w:styleId="Hyperlink">
    <w:name w:val="Hyperlink"/>
    <w:rsid w:val="005653C5"/>
    <w:rPr>
      <w:color w:val="0000FF"/>
      <w:u w:val="single"/>
    </w:rPr>
  </w:style>
  <w:style w:type="paragraph" w:customStyle="1" w:styleId="Normal0">
    <w:name w:val="Normal_0"/>
    <w:qFormat/>
    <w:rsid w:val="005653C5"/>
    <w:pPr>
      <w:widowControl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3C5"/>
    <w:rPr>
      <w:rFonts w:eastAsia="Times New Roman" w:cs="Times New Roman"/>
      <w:szCs w:val="28"/>
    </w:rPr>
  </w:style>
  <w:style w:type="table" w:styleId="TableGrid">
    <w:name w:val="Table Grid"/>
    <w:basedOn w:val="TableNormal"/>
    <w:rsid w:val="005653C5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C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53C5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653C5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5653C5"/>
    <w:rPr>
      <w:sz w:val="24"/>
      <w:szCs w:val="24"/>
    </w:rPr>
  </w:style>
  <w:style w:type="character" w:styleId="Hyperlink">
    <w:name w:val="Hyperlink"/>
    <w:rsid w:val="005653C5"/>
    <w:rPr>
      <w:color w:val="0000FF"/>
      <w:u w:val="single"/>
    </w:rPr>
  </w:style>
  <w:style w:type="paragraph" w:customStyle="1" w:styleId="Normal0">
    <w:name w:val="Normal_0"/>
    <w:qFormat/>
    <w:rsid w:val="005653C5"/>
    <w:pPr>
      <w:widowControl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3C5"/>
    <w:rPr>
      <w:rFonts w:eastAsia="Times New Roman" w:cs="Times New Roman"/>
      <w:szCs w:val="28"/>
    </w:rPr>
  </w:style>
  <w:style w:type="table" w:styleId="TableGrid">
    <w:name w:val="Table Grid"/>
    <w:basedOn w:val="TableNormal"/>
    <w:rsid w:val="005653C5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ailieu.com/trac-nghiem/tin-hoc-va-may-tinh-ngay-nay-da-thuc-su-tro-thanh-dong-luc-va-luc-luong-san-503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tailieu.com/trac-nghiem/nhung-kho-khan-gi-khi-tin-hoc-phat-trien-d-ca-3-dap-an-tren-trac-nghiem-mon-503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2023-12-17T02:48:00Z</dcterms:created>
  <dcterms:modified xsi:type="dcterms:W3CDTF">2023-12-18T15:20:00Z</dcterms:modified>
</cp:coreProperties>
</file>